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78A6" w14:textId="77777777" w:rsidR="00154140" w:rsidRPr="00154140" w:rsidRDefault="00154140" w:rsidP="0015414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:u w:val="single"/>
          <w14:ligatures w14:val="none"/>
        </w:rPr>
        <w:t>Transportation TWG 2/22/2024</w:t>
      </w:r>
    </w:p>
    <w:p w14:paraId="3F083B54" w14:textId="77777777" w:rsidR="00154140" w:rsidRPr="00154140" w:rsidRDefault="00154140" w:rsidP="0015414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Notes:</w:t>
      </w:r>
    </w:p>
    <w:p w14:paraId="39D8D8C3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Welcome back - re-invigorating the Transportation TWG </w:t>
      </w:r>
      <w:proofErr w:type="gramStart"/>
      <w:r w:rsidRPr="00154140">
        <w:rPr>
          <w:rFonts w:ascii="Calibri" w:eastAsia="Times New Roman" w:hAnsi="Calibri" w:cs="Calibri"/>
          <w:kern w:val="0"/>
          <w14:ligatures w14:val="none"/>
        </w:rPr>
        <w:t>meetings</w:t>
      </w:r>
      <w:proofErr w:type="gramEnd"/>
    </w:p>
    <w:p w14:paraId="4F00831C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Introductions</w:t>
      </w:r>
    </w:p>
    <w:p w14:paraId="61B2B3F1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Updates on road data (ITD)</w:t>
      </w:r>
    </w:p>
    <w:p w14:paraId="1FAE1E89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Continuation of work on the data warehouse</w:t>
      </w:r>
    </w:p>
    <w:p w14:paraId="75D63C84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Trying to automate, integrate and facilitate the movement of data between systems (aeronautics, bridges, etc.)</w:t>
      </w:r>
    </w:p>
    <w:p w14:paraId="36DC907C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Also working on metadata to support preparing data from nomination and meeting data standards </w:t>
      </w:r>
    </w:p>
    <w:p w14:paraId="469FBAB1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Reevaluation of current infrastructure</w:t>
      </w:r>
    </w:p>
    <w:p w14:paraId="78C9E360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Using ESRI services to help consolidate and handle infrastructure management (at headquarters and throughout the 6 districts).</w:t>
      </w:r>
    </w:p>
    <w:p w14:paraId="7424DA39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Looking at opportunities to move into a more enterprise-structured environment. </w:t>
      </w:r>
    </w:p>
    <w:p w14:paraId="44D4C2C1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SWAII Project Data (Sway Project)</w:t>
      </w:r>
    </w:p>
    <w:p w14:paraId="31403E4E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Statewide Asset Inventory Project.</w:t>
      </w:r>
    </w:p>
    <w:p w14:paraId="08A30829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Lidar flight and asset extraction.</w:t>
      </w:r>
    </w:p>
    <w:p w14:paraId="717CCDDB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Just got </w:t>
      </w:r>
      <w:proofErr w:type="spellStart"/>
      <w:r w:rsidRPr="00154140">
        <w:rPr>
          <w:rFonts w:ascii="Calibri" w:eastAsia="Times New Roman" w:hAnsi="Calibri" w:cs="Calibri"/>
          <w:kern w:val="0"/>
          <w14:ligatures w14:val="none"/>
        </w:rPr>
        <w:t>thier</w:t>
      </w:r>
      <w:proofErr w:type="spellEnd"/>
      <w:r w:rsidRPr="00154140">
        <w:rPr>
          <w:rFonts w:ascii="Calibri" w:eastAsia="Times New Roman" w:hAnsi="Calibri" w:cs="Calibri"/>
          <w:kern w:val="0"/>
          <w14:ligatures w14:val="none"/>
        </w:rPr>
        <w:t xml:space="preserve"> second 100% deliverable.</w:t>
      </w:r>
    </w:p>
    <w:p w14:paraId="5BF236E7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Not able to grab culvert data, but ITD does have a lot of district level culvert data.</w:t>
      </w:r>
    </w:p>
    <w:p w14:paraId="76312EEE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Project management is in transition - federally mandated to start working with Meyer (safety) standards - which will mean changes to data schemas.</w:t>
      </w:r>
    </w:p>
    <w:p w14:paraId="57E259B2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Idaho County expressed interest in the Lidar data - as well as participating in the next effort.</w:t>
      </w:r>
    </w:p>
    <w:p w14:paraId="2197D79C" w14:textId="77777777" w:rsidR="00154140" w:rsidRPr="00154140" w:rsidRDefault="00154140" w:rsidP="00154140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Sydney mentioned there is a lot of interest in railroad infrastructure also.</w:t>
      </w:r>
    </w:p>
    <w:p w14:paraId="59373C42" w14:textId="77777777" w:rsidR="00154140" w:rsidRPr="00154140" w:rsidRDefault="00154140" w:rsidP="00154140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ITD does have a rail coordinator - could be working with </w:t>
      </w:r>
      <w:proofErr w:type="gramStart"/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PUC</w:t>
      </w:r>
      <w:proofErr w:type="gramEnd"/>
    </w:p>
    <w:p w14:paraId="370F9FD8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Mobile Data Strategy</w:t>
      </w:r>
    </w:p>
    <w:p w14:paraId="6D740293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Working to actively manage the data between the data collection efforts.</w:t>
      </w:r>
    </w:p>
    <w:p w14:paraId="1693AAD4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Phones/tablets/apps/other alternative solutions</w:t>
      </w:r>
    </w:p>
    <w:p w14:paraId="3A0D505F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LRS</w:t>
      </w:r>
    </w:p>
    <w:p w14:paraId="2BD11FAF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Working to migrate LRS data to a Pro-Environment (asset management program tied to ArcMap).</w:t>
      </w:r>
    </w:p>
    <w:p w14:paraId="10B947E1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Trails</w:t>
      </w:r>
    </w:p>
    <w:p w14:paraId="2F074B45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Attribute schema </w:t>
      </w:r>
      <w:proofErr w:type="gramStart"/>
      <w:r w:rsidRPr="00154140">
        <w:rPr>
          <w:rFonts w:ascii="Calibri" w:eastAsia="Times New Roman" w:hAnsi="Calibri" w:cs="Calibri"/>
          <w:kern w:val="0"/>
          <w14:ligatures w14:val="none"/>
        </w:rPr>
        <w:t>changes</w:t>
      </w:r>
      <w:proofErr w:type="gramEnd"/>
    </w:p>
    <w:p w14:paraId="45DF6950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 A standard has been developed. </w:t>
      </w:r>
    </w:p>
    <w:p w14:paraId="26D7F456" w14:textId="77777777" w:rsidR="00154140" w:rsidRPr="00154140" w:rsidRDefault="00154140" w:rsidP="00154140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Alex is working to review the state data standards.</w:t>
      </w:r>
    </w:p>
    <w:p w14:paraId="45C54BA7" w14:textId="77777777" w:rsidR="00154140" w:rsidRPr="00154140" w:rsidRDefault="00154140" w:rsidP="00154140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As the data is moved from the old WebApp to Experience Builder and have begun the review and update of data standards.</w:t>
      </w:r>
    </w:p>
    <w:p w14:paraId="3CF4194A" w14:textId="77777777" w:rsidR="00154140" w:rsidRPr="00154140" w:rsidRDefault="00154140" w:rsidP="00154140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There are third-party users - including Fish and Game (among others - yet to be identified)</w:t>
      </w:r>
    </w:p>
    <w:p w14:paraId="7B7AFAA1" w14:textId="77777777" w:rsidR="00154140" w:rsidRPr="00154140" w:rsidRDefault="00154140" w:rsidP="00154140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There are 12 BLM </w:t>
      </w:r>
      <w:proofErr w:type="gramStart"/>
      <w:r w:rsidRPr="00154140">
        <w:rPr>
          <w:rFonts w:ascii="Calibri" w:eastAsia="Times New Roman" w:hAnsi="Calibri" w:cs="Calibri"/>
          <w:kern w:val="0"/>
          <w14:ligatures w14:val="none"/>
        </w:rPr>
        <w:t>Offices</w:t>
      </w:r>
      <w:proofErr w:type="gramEnd"/>
      <w:r w:rsidRPr="00154140">
        <w:rPr>
          <w:rFonts w:ascii="Calibri" w:eastAsia="Times New Roman" w:hAnsi="Calibri" w:cs="Calibri"/>
          <w:kern w:val="0"/>
          <w14:ligatures w14:val="none"/>
        </w:rPr>
        <w:t xml:space="preserve"> this is one example of data and where there are opportunities to streamline the data standards. </w:t>
      </w:r>
    </w:p>
    <w:p w14:paraId="37EDEF05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Cooperation with ITD for aligning </w:t>
      </w:r>
      <w:proofErr w:type="gramStart"/>
      <w:r w:rsidRPr="00154140">
        <w:rPr>
          <w:rFonts w:ascii="Calibri" w:eastAsia="Times New Roman" w:hAnsi="Calibri" w:cs="Calibri"/>
          <w:kern w:val="0"/>
          <w14:ligatures w14:val="none"/>
        </w:rPr>
        <w:t>data</w:t>
      </w:r>
      <w:proofErr w:type="gramEnd"/>
    </w:p>
    <w:p w14:paraId="3DF76876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hyperlink r:id="rId5" w:history="1">
        <w:r w:rsidRPr="00154140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https://trails.idaho.gov</w:t>
        </w:r>
      </w:hyperlink>
      <w:r w:rsidRPr="00154140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76F41F2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There was interest in trails - the application was the solution devised in the early 2000s (better alternative to paper maps).</w:t>
      </w:r>
    </w:p>
    <w:p w14:paraId="6241BAE7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lastRenderedPageBreak/>
        <w:t>Application is split into summer trails and winter trails.</w:t>
      </w:r>
    </w:p>
    <w:p w14:paraId="0EAC0F88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Open to and interested in gathering feedback on the application and what there should be and/or what users would like to see or have available in the app.</w:t>
      </w:r>
    </w:p>
    <w:p w14:paraId="79DC7F30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Data is curated from a variety of sources.</w:t>
      </w:r>
    </w:p>
    <w:p w14:paraId="1B0849C7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There is interest in having a seamless application that includes or draws in data from areas adjacent to the state.</w:t>
      </w:r>
    </w:p>
    <w:p w14:paraId="28031C27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Who is the authoritative source is one of the biggest questions they grapple with on </w:t>
      </w:r>
      <w:proofErr w:type="spellStart"/>
      <w:r w:rsidRPr="00154140">
        <w:rPr>
          <w:rFonts w:ascii="Calibri" w:eastAsia="Times New Roman" w:hAnsi="Calibri" w:cs="Calibri"/>
          <w:kern w:val="0"/>
          <w14:ligatures w14:val="none"/>
        </w:rPr>
        <w:t>trail</w:t>
      </w:r>
      <w:proofErr w:type="spellEnd"/>
      <w:r w:rsidRPr="00154140">
        <w:rPr>
          <w:rFonts w:ascii="Calibri" w:eastAsia="Times New Roman" w:hAnsi="Calibri" w:cs="Calibri"/>
          <w:kern w:val="0"/>
          <w14:ligatures w14:val="none"/>
        </w:rPr>
        <w:t xml:space="preserve"> data.</w:t>
      </w:r>
    </w:p>
    <w:p w14:paraId="1A5BDB3D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Open discussion:</w:t>
      </w:r>
    </w:p>
    <w:p w14:paraId="50F6692F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Working to get someone on from the federal rails for the next transportation TWG.</w:t>
      </w:r>
    </w:p>
    <w:p w14:paraId="182E087E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Looking forward to starting to roll out data discussions.</w:t>
      </w:r>
    </w:p>
    <w:p w14:paraId="39088A23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Other topics or data of interest?</w:t>
      </w:r>
    </w:p>
    <w:p w14:paraId="17A83BAE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Pedestrian?</w:t>
      </w:r>
    </w:p>
    <w:p w14:paraId="2C064952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Bike? (COMPASS)</w:t>
      </w:r>
    </w:p>
    <w:p w14:paraId="083790BB" w14:textId="77777777" w:rsidR="00154140" w:rsidRPr="00154140" w:rsidRDefault="00154140" w:rsidP="00154140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154140">
        <w:rPr>
          <w:rFonts w:ascii="Calibri" w:eastAsia="Times New Roman" w:hAnsi="Calibri" w:cs="Calibri"/>
          <w:kern w:val="0"/>
          <w14:ligatures w14:val="none"/>
        </w:rPr>
        <w:t>Sharros</w:t>
      </w:r>
      <w:proofErr w:type="spellEnd"/>
    </w:p>
    <w:p w14:paraId="56B8036A" w14:textId="77777777" w:rsidR="00154140" w:rsidRPr="00154140" w:rsidRDefault="00154140" w:rsidP="0015414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Other:</w:t>
      </w:r>
    </w:p>
    <w:p w14:paraId="6C67DD29" w14:textId="77777777" w:rsidR="00154140" w:rsidRPr="00154140" w:rsidRDefault="00154140" w:rsidP="00154140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GIS social tonight at the Barbarian (114 E 32nd St- need the Riverside) starting about 4:30 this evening.</w:t>
      </w:r>
    </w:p>
    <w:p w14:paraId="4F69AE56" w14:textId="77777777" w:rsidR="00154140" w:rsidRPr="00154140" w:rsidRDefault="00154140" w:rsidP="0015414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From chat:</w:t>
      </w:r>
    </w:p>
    <w:p w14:paraId="2451E6F2" w14:textId="77777777" w:rsidR="00154140" w:rsidRPr="00154140" w:rsidRDefault="00154140" w:rsidP="00154140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 xml:space="preserve">Eric Adolfson: regarding the snowmobile trail grooming updates, you might speak with someone handling the ITD </w:t>
      </w:r>
      <w:proofErr w:type="gramStart"/>
      <w:r w:rsidRPr="00154140">
        <w:rPr>
          <w:rFonts w:ascii="Calibri" w:eastAsia="Times New Roman" w:hAnsi="Calibri" w:cs="Calibri"/>
          <w:kern w:val="0"/>
          <w14:ligatures w14:val="none"/>
        </w:rPr>
        <w:t>snow plow</w:t>
      </w:r>
      <w:proofErr w:type="gramEnd"/>
      <w:r w:rsidRPr="00154140">
        <w:rPr>
          <w:rFonts w:ascii="Calibri" w:eastAsia="Times New Roman" w:hAnsi="Calibri" w:cs="Calibri"/>
          <w:kern w:val="0"/>
          <w14:ligatures w14:val="none"/>
        </w:rPr>
        <w:t xml:space="preserve"> data. There may be some similarities.</w:t>
      </w:r>
    </w:p>
    <w:p w14:paraId="75159340" w14:textId="77777777" w:rsidR="00154140" w:rsidRPr="00154140" w:rsidRDefault="00154140" w:rsidP="0015414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b/>
          <w:bCs/>
          <w:kern w:val="0"/>
          <w14:ligatures w14:val="none"/>
        </w:rPr>
        <w:t>Next Meeting:</w:t>
      </w:r>
    </w:p>
    <w:p w14:paraId="57BEE713" w14:textId="77777777" w:rsidR="00154140" w:rsidRPr="00154140" w:rsidRDefault="00154140" w:rsidP="00154140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54140">
        <w:rPr>
          <w:rFonts w:ascii="Calibri" w:eastAsia="Times New Roman" w:hAnsi="Calibri" w:cs="Calibri"/>
          <w:kern w:val="0"/>
          <w14:ligatures w14:val="none"/>
        </w:rPr>
        <w:t>3/28/2024 @ 10:00am MST</w:t>
      </w:r>
    </w:p>
    <w:p w14:paraId="04177D68" w14:textId="77777777" w:rsidR="00002352" w:rsidRDefault="00002352"/>
    <w:sectPr w:rsidR="0000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AB5"/>
    <w:multiLevelType w:val="multilevel"/>
    <w:tmpl w:val="79D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93B87"/>
    <w:multiLevelType w:val="multilevel"/>
    <w:tmpl w:val="CE4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45CD0"/>
    <w:multiLevelType w:val="multilevel"/>
    <w:tmpl w:val="DEE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D7B12"/>
    <w:multiLevelType w:val="multilevel"/>
    <w:tmpl w:val="6AF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CA20A4"/>
    <w:multiLevelType w:val="multilevel"/>
    <w:tmpl w:val="CC7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5455153">
    <w:abstractNumId w:val="0"/>
  </w:num>
  <w:num w:numId="2" w16cid:durableId="940336073">
    <w:abstractNumId w:val="2"/>
  </w:num>
  <w:num w:numId="3" w16cid:durableId="1608848579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 w16cid:durableId="538051503">
    <w:abstractNumId w:val="3"/>
  </w:num>
  <w:num w:numId="5" w16cid:durableId="7952827">
    <w:abstractNumId w:val="4"/>
  </w:num>
  <w:num w:numId="6" w16cid:durableId="183796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40"/>
    <w:rsid w:val="00002352"/>
    <w:rsid w:val="001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375BC"/>
  <w15:chartTrackingRefBased/>
  <w15:docId w15:val="{51128A8E-EA43-4D6C-B462-43517E8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ls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2698</Characters>
  <Application>Microsoft Office Word</Application>
  <DocSecurity>0</DocSecurity>
  <Lines>71</Lines>
  <Paragraphs>53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Fuller</dc:creator>
  <cp:keywords/>
  <dc:description/>
  <cp:lastModifiedBy>Christina Fuller</cp:lastModifiedBy>
  <cp:revision>1</cp:revision>
  <dcterms:created xsi:type="dcterms:W3CDTF">2024-02-22T20:33:00Z</dcterms:created>
  <dcterms:modified xsi:type="dcterms:W3CDTF">2024-02-22T20:35:00Z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4450f29b-54d8-4991-a684-2188a75a806b</vt:lpwstr>
  </property>
</Properties>
</file>